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B02" w:rsidRPr="00980AE1" w:rsidRDefault="003E1B02" w:rsidP="00CC0985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</w:rPr>
      </w:pPr>
      <w:r w:rsidRPr="000E3C92">
        <w:rPr>
          <w:rFonts w:ascii="Times New Roman" w:eastAsia="Times New Roman" w:hAnsi="Times New Roman" w:cs="Times New Roman"/>
          <w:bCs/>
        </w:rPr>
        <w:t xml:space="preserve">ПРАКТИЧЕСКОЕ </w:t>
      </w:r>
      <w:r w:rsidR="00692F40" w:rsidRPr="000E3C92">
        <w:rPr>
          <w:rFonts w:ascii="Times New Roman" w:hAnsi="Times New Roman" w:cs="Times New Roman"/>
          <w:bCs/>
        </w:rPr>
        <w:t>ЗАДАНИЕ</w:t>
      </w:r>
      <w:r w:rsidR="00692F40" w:rsidRPr="000E3C92">
        <w:rPr>
          <w:rFonts w:ascii="Times New Roman" w:hAnsi="Times New Roman" w:cs="Times New Roman"/>
          <w:b/>
          <w:bCs/>
        </w:rPr>
        <w:t xml:space="preserve"> №</w:t>
      </w:r>
      <w:r w:rsidR="00CC0985" w:rsidRPr="00980AE1">
        <w:rPr>
          <w:rFonts w:ascii="Times New Roman" w:hAnsi="Times New Roman" w:cs="Times New Roman"/>
          <w:b/>
          <w:bCs/>
        </w:rPr>
        <w:t>2</w:t>
      </w:r>
    </w:p>
    <w:p w:rsidR="003E1B02" w:rsidRPr="000E3C92" w:rsidRDefault="003E1B02" w:rsidP="0017660F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</w:rPr>
      </w:pPr>
      <w:r w:rsidRPr="000E3C92">
        <w:rPr>
          <w:rFonts w:ascii="Times New Roman" w:eastAsia="Times New Roman" w:hAnsi="Times New Roman" w:cs="Times New Roman"/>
          <w:b/>
          <w:bCs/>
        </w:rPr>
        <w:t>“КЛИЕНТ-СЕРВЕРНОЕ ВЗА</w:t>
      </w:r>
      <w:r w:rsidR="001009F3" w:rsidRPr="000E3C92">
        <w:rPr>
          <w:rFonts w:ascii="Times New Roman" w:hAnsi="Times New Roman" w:cs="Times New Roman"/>
          <w:b/>
          <w:bCs/>
        </w:rPr>
        <w:t>ИМОДЕЙСТВИЕ НА ОСНОВЕ ПРОТОКОЛ</w:t>
      </w:r>
      <w:r w:rsidR="005E24FF" w:rsidRPr="000E3C92">
        <w:rPr>
          <w:rFonts w:ascii="Times New Roman" w:hAnsi="Times New Roman" w:cs="Times New Roman"/>
          <w:b/>
          <w:bCs/>
        </w:rPr>
        <w:t>А</w:t>
      </w:r>
      <w:r w:rsidRPr="000E3C92">
        <w:rPr>
          <w:rFonts w:ascii="Times New Roman" w:eastAsia="Times New Roman" w:hAnsi="Times New Roman" w:cs="Times New Roman"/>
          <w:b/>
          <w:bCs/>
        </w:rPr>
        <w:t xml:space="preserve"> </w:t>
      </w:r>
      <w:r w:rsidRPr="000E3C92">
        <w:rPr>
          <w:rFonts w:ascii="Times New Roman" w:eastAsia="Times New Roman" w:hAnsi="Times New Roman" w:cs="Times New Roman"/>
          <w:b/>
          <w:bCs/>
          <w:lang w:val="en-US"/>
        </w:rPr>
        <w:t>TCP</w:t>
      </w:r>
      <w:r w:rsidR="005E24FF" w:rsidRPr="000E3C92">
        <w:rPr>
          <w:rFonts w:ascii="Times New Roman" w:hAnsi="Times New Roman" w:cs="Times New Roman"/>
          <w:b/>
          <w:bCs/>
        </w:rPr>
        <w:t xml:space="preserve"> </w:t>
      </w:r>
      <w:r w:rsidRPr="000E3C92">
        <w:rPr>
          <w:rFonts w:ascii="Times New Roman" w:eastAsia="Times New Roman" w:hAnsi="Times New Roman" w:cs="Times New Roman"/>
          <w:b/>
          <w:bCs/>
        </w:rPr>
        <w:t>”</w:t>
      </w:r>
    </w:p>
    <w:p w:rsidR="003E1B02" w:rsidRPr="000E3C92" w:rsidRDefault="003E1B02" w:rsidP="003E1B02">
      <w:pPr>
        <w:widowControl w:val="0"/>
        <w:autoSpaceDE w:val="0"/>
        <w:jc w:val="both"/>
        <w:rPr>
          <w:rFonts w:ascii="Times New Roman" w:eastAsia="Times New Roman" w:hAnsi="Times New Roman" w:cs="Times New Roman"/>
        </w:rPr>
      </w:pPr>
    </w:p>
    <w:p w:rsidR="002D1D5C" w:rsidRPr="000E3C92" w:rsidRDefault="003E1B02" w:rsidP="00F4719D">
      <w:pPr>
        <w:widowControl w:val="0"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C92">
        <w:rPr>
          <w:rFonts w:ascii="Times New Roman" w:eastAsia="Times New Roman" w:hAnsi="Times New Roman" w:cs="Times New Roman"/>
          <w:b/>
          <w:bCs/>
          <w:sz w:val="24"/>
          <w:szCs w:val="24"/>
        </w:rPr>
        <w:t>Ц</w:t>
      </w:r>
      <w:r w:rsidR="002D1D5C" w:rsidRPr="000E3C92">
        <w:rPr>
          <w:rFonts w:ascii="Times New Roman" w:eastAsia="Times New Roman" w:hAnsi="Times New Roman" w:cs="Times New Roman"/>
          <w:b/>
          <w:bCs/>
          <w:sz w:val="24"/>
          <w:szCs w:val="24"/>
        </w:rPr>
        <w:t>ель работы</w:t>
      </w:r>
      <w:r w:rsidRPr="000E3C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7660F" w:rsidRPr="000E3C92" w:rsidRDefault="003E1B02" w:rsidP="00F4719D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3C92">
        <w:rPr>
          <w:rFonts w:ascii="Times New Roman" w:eastAsia="Times New Roman" w:hAnsi="Times New Roman" w:cs="Times New Roman"/>
          <w:sz w:val="24"/>
          <w:szCs w:val="24"/>
        </w:rPr>
        <w:t xml:space="preserve">Познакомиться с возможностями </w:t>
      </w:r>
      <w:r w:rsidR="002D1D5C" w:rsidRPr="000E3C92">
        <w:rPr>
          <w:rFonts w:ascii="Times New Roman" w:eastAsia="Times New Roman" w:hAnsi="Times New Roman" w:cs="Times New Roman"/>
          <w:sz w:val="24"/>
          <w:szCs w:val="24"/>
        </w:rPr>
        <w:t xml:space="preserve">сетевого </w:t>
      </w:r>
      <w:r w:rsidRPr="000E3C92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взаимодействия приложений </w:t>
      </w:r>
      <w:r w:rsidR="00141E46" w:rsidRPr="000E3C92">
        <w:rPr>
          <w:rFonts w:ascii="Times New Roman" w:hAnsi="Times New Roman" w:cs="Times New Roman"/>
          <w:sz w:val="24"/>
          <w:szCs w:val="24"/>
        </w:rPr>
        <w:t>на основе протокола</w:t>
      </w:r>
      <w:r w:rsidRPr="000E3C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3C92">
        <w:rPr>
          <w:rFonts w:ascii="Times New Roman" w:eastAsia="Times New Roman" w:hAnsi="Times New Roman" w:cs="Times New Roman"/>
          <w:sz w:val="24"/>
          <w:szCs w:val="24"/>
          <w:lang w:val="en-US"/>
        </w:rPr>
        <w:t>TCP</w:t>
      </w:r>
      <w:r w:rsidRPr="000E3C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1B02" w:rsidRPr="000E3C92" w:rsidRDefault="003E1B02" w:rsidP="00F4719D">
      <w:pPr>
        <w:widowControl w:val="0"/>
        <w:autoSpaceDE w:val="0"/>
        <w:spacing w:after="0"/>
        <w:ind w:firstLine="709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E3C92">
        <w:rPr>
          <w:rFonts w:ascii="Times New Roman" w:eastAsia="Times New Roman" w:hAnsi="Times New Roman" w:cs="Times New Roman"/>
          <w:b/>
          <w:bCs/>
          <w:sz w:val="24"/>
          <w:szCs w:val="24"/>
        </w:rPr>
        <w:t>Краткие теоретические сведения</w:t>
      </w:r>
      <w:r w:rsidRPr="000E3C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F3E10" w:rsidRPr="000E3C92" w:rsidRDefault="00216771" w:rsidP="006F3E10">
      <w:pPr>
        <w:pStyle w:val="a3"/>
        <w:spacing w:before="0" w:beforeAutospacing="0" w:after="0" w:afterAutospacing="0"/>
        <w:ind w:firstLine="709"/>
        <w:jc w:val="both"/>
      </w:pPr>
      <w:r w:rsidRPr="000E3C92">
        <w:rPr>
          <w:rStyle w:val="a4"/>
          <w:b w:val="0"/>
          <w:i/>
        </w:rPr>
        <w:t>Сокет</w:t>
      </w:r>
      <w:r w:rsidR="005B078E" w:rsidRPr="000E3C92">
        <w:rPr>
          <w:rStyle w:val="a4"/>
          <w:b w:val="0"/>
        </w:rPr>
        <w:t xml:space="preserve"> - </w:t>
      </w:r>
      <w:r w:rsidR="00F10ABF" w:rsidRPr="000E3C92">
        <w:t xml:space="preserve">конечная точка связи двустороннего канала между 2 </w:t>
      </w:r>
      <w:r w:rsidRPr="000E3C92">
        <w:t>процессами</w:t>
      </w:r>
      <w:r w:rsidR="009E3532" w:rsidRPr="000E3C92">
        <w:t>, выполняющимися либо на одном, либо на разных компьютерах, соединенных сетью</w:t>
      </w:r>
      <w:r w:rsidR="00F10ABF" w:rsidRPr="000E3C92">
        <w:t>.</w:t>
      </w:r>
      <w:r w:rsidRPr="000E3C92">
        <w:t xml:space="preserve"> </w:t>
      </w:r>
      <w:r w:rsidR="00FE21A3" w:rsidRPr="000E3C92">
        <w:t xml:space="preserve">При соединении 2-х сокетов </w:t>
      </w:r>
      <w:r w:rsidR="00F10ABF" w:rsidRPr="000E3C92">
        <w:t xml:space="preserve"> </w:t>
      </w:r>
      <w:r w:rsidR="00FE21A3" w:rsidRPr="000E3C92">
        <w:t xml:space="preserve">образуется </w:t>
      </w:r>
      <w:r w:rsidR="00F10ABF" w:rsidRPr="000E3C92">
        <w:t xml:space="preserve"> канал, через который можно передавать данные в обе стороны. Одна сторона канала называется </w:t>
      </w:r>
      <w:r w:rsidR="00F10ABF" w:rsidRPr="000E3C92">
        <w:rPr>
          <w:rStyle w:val="a4"/>
          <w:b w:val="0"/>
          <w:i/>
        </w:rPr>
        <w:t>сервером</w:t>
      </w:r>
      <w:r w:rsidR="00F10ABF" w:rsidRPr="000E3C92">
        <w:t xml:space="preserve">, другая </w:t>
      </w:r>
      <w:r w:rsidR="00DE4175" w:rsidRPr="000E3C92">
        <w:t>-</w:t>
      </w:r>
      <w:r w:rsidR="00F10ABF" w:rsidRPr="000E3C92">
        <w:t xml:space="preserve"> </w:t>
      </w:r>
      <w:r w:rsidR="00F10ABF" w:rsidRPr="000E3C92">
        <w:rPr>
          <w:rStyle w:val="a4"/>
          <w:b w:val="0"/>
          <w:i/>
        </w:rPr>
        <w:t>клиентом</w:t>
      </w:r>
      <w:r w:rsidR="00F10ABF" w:rsidRPr="000E3C92">
        <w:t>.</w:t>
      </w:r>
      <w:r w:rsidR="00823635" w:rsidRPr="000E3C92">
        <w:t xml:space="preserve"> </w:t>
      </w:r>
      <w:r w:rsidR="00F10ABF" w:rsidRPr="000E3C92">
        <w:t xml:space="preserve">Существует 2 вида сокетов: </w:t>
      </w:r>
      <w:r w:rsidR="00F10ABF" w:rsidRPr="000E3C92">
        <w:rPr>
          <w:rStyle w:val="a5"/>
        </w:rPr>
        <w:t>потоковые</w:t>
      </w:r>
      <w:r w:rsidR="00823635" w:rsidRPr="000E3C92">
        <w:rPr>
          <w:rStyle w:val="a5"/>
          <w:i w:val="0"/>
        </w:rPr>
        <w:t xml:space="preserve"> и </w:t>
      </w:r>
      <w:r w:rsidR="00F10ABF" w:rsidRPr="000E3C92">
        <w:rPr>
          <w:rStyle w:val="a5"/>
        </w:rPr>
        <w:t>дейтаграммные</w:t>
      </w:r>
      <w:r w:rsidR="00823635" w:rsidRPr="000E3C92">
        <w:t>.</w:t>
      </w:r>
    </w:p>
    <w:p w:rsidR="00A805BA" w:rsidRPr="000E3C92" w:rsidRDefault="00C432E6" w:rsidP="00A805BA">
      <w:pPr>
        <w:pStyle w:val="a3"/>
        <w:spacing w:before="0" w:beforeAutospacing="0" w:after="0" w:afterAutospacing="0"/>
        <w:ind w:firstLine="709"/>
        <w:jc w:val="both"/>
      </w:pPr>
      <w:r w:rsidRPr="000E3C92">
        <w:t>Потоковые сокеты работают с установкой соединения, обеспечивая надежную идентификацию обоих сторон</w:t>
      </w:r>
      <w:r w:rsidR="00980AE1" w:rsidRPr="00980AE1">
        <w:t>,</w:t>
      </w:r>
      <w:r w:rsidRPr="000E3C92">
        <w:t xml:space="preserve"> гарантируют целостность и успешность доставки данных.</w:t>
      </w:r>
      <w:r w:rsidR="00F10ABF" w:rsidRPr="000E3C92">
        <w:br/>
      </w:r>
      <w:r w:rsidR="00312139" w:rsidRPr="000E3C92">
        <w:t xml:space="preserve">Основываются на протоколе </w:t>
      </w:r>
      <w:r w:rsidR="00312139" w:rsidRPr="000E3C92">
        <w:rPr>
          <w:lang w:val="en-US"/>
        </w:rPr>
        <w:t>TCP</w:t>
      </w:r>
      <w:r w:rsidR="00F10ABF" w:rsidRPr="000E3C92">
        <w:t>.</w:t>
      </w:r>
    </w:p>
    <w:p w:rsidR="00091C4D" w:rsidRPr="000E3C92" w:rsidRDefault="00626E95" w:rsidP="00091C4D">
      <w:pPr>
        <w:pStyle w:val="a3"/>
        <w:spacing w:before="0" w:beforeAutospacing="0" w:after="0" w:afterAutospacing="0"/>
        <w:ind w:firstLine="709"/>
        <w:jc w:val="both"/>
      </w:pPr>
      <w:r w:rsidRPr="000E3C92">
        <w:t xml:space="preserve">Дейтаграмные сокеты работают без установки соединения и не обеспечивают ни идентификации отправителя, ни контроля успешности доставки данных. </w:t>
      </w:r>
      <w:r w:rsidR="009C1FD3" w:rsidRPr="000E3C92">
        <w:t xml:space="preserve">Ввиду </w:t>
      </w:r>
      <w:r w:rsidRPr="000E3C92">
        <w:t>этого они заметно быстрее потоковых.</w:t>
      </w:r>
      <w:r w:rsidR="00877D85" w:rsidRPr="000E3C92">
        <w:t xml:space="preserve"> </w:t>
      </w:r>
      <w:r w:rsidR="00792684" w:rsidRPr="000E3C92">
        <w:t xml:space="preserve"> </w:t>
      </w:r>
      <w:r w:rsidR="007E3C83" w:rsidRPr="000E3C92">
        <w:t xml:space="preserve">Основываются на протоколе </w:t>
      </w:r>
      <w:r w:rsidR="007E3C83" w:rsidRPr="000E3C92">
        <w:rPr>
          <w:lang w:val="en-US"/>
        </w:rPr>
        <w:t>UDP</w:t>
      </w:r>
      <w:r w:rsidR="007E3C83" w:rsidRPr="000E3C92">
        <w:t>.</w:t>
      </w:r>
    </w:p>
    <w:p w:rsidR="002D1D5C" w:rsidRPr="006E0D05" w:rsidRDefault="00F10ABF" w:rsidP="006E0D05">
      <w:pPr>
        <w:pStyle w:val="a3"/>
        <w:spacing w:before="0" w:beforeAutospacing="0" w:after="0" w:afterAutospacing="0"/>
        <w:ind w:firstLine="709"/>
        <w:jc w:val="both"/>
      </w:pPr>
      <w:r w:rsidRPr="000E3C92">
        <w:t>Сокеты связываются между собой через порты.</w:t>
      </w:r>
    </w:p>
    <w:p w:rsidR="006E0D05" w:rsidRPr="006E0D05" w:rsidRDefault="006E0D05" w:rsidP="006E0D05">
      <w:pPr>
        <w:pStyle w:val="a3"/>
        <w:spacing w:before="0" w:beforeAutospacing="0" w:after="0" w:afterAutospacing="0"/>
        <w:ind w:firstLine="709"/>
        <w:jc w:val="both"/>
        <w:rPr>
          <w:rStyle w:val="HTML"/>
          <w:rFonts w:ascii="Times New Roman" w:hAnsi="Times New Roman" w:cs="Times New Roman"/>
          <w:sz w:val="24"/>
          <w:szCs w:val="24"/>
        </w:rPr>
      </w:pPr>
    </w:p>
    <w:p w:rsidR="00762D5E" w:rsidRDefault="002D1D5C" w:rsidP="00762D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F23">
        <w:rPr>
          <w:rFonts w:ascii="Times New Roman" w:eastAsia="Times New Roman" w:hAnsi="Times New Roman" w:cs="Times New Roman"/>
          <w:b/>
          <w:sz w:val="24"/>
          <w:szCs w:val="24"/>
        </w:rPr>
        <w:t>Задание.</w:t>
      </w:r>
      <w:r w:rsidRPr="00B40F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310F" w:rsidRDefault="005D41F2" w:rsidP="002F1A9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F23">
        <w:rPr>
          <w:rFonts w:ascii="Times New Roman" w:eastAsia="Times New Roman" w:hAnsi="Times New Roman" w:cs="Times New Roman"/>
          <w:sz w:val="24"/>
          <w:szCs w:val="24"/>
        </w:rPr>
        <w:t xml:space="preserve">Разработать на языке </w:t>
      </w:r>
      <w:r w:rsidRPr="00B40F23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B40F23">
        <w:rPr>
          <w:rFonts w:ascii="Times New Roman" w:eastAsia="Times New Roman" w:hAnsi="Times New Roman" w:cs="Times New Roman"/>
          <w:sz w:val="24"/>
          <w:szCs w:val="24"/>
        </w:rPr>
        <w:t xml:space="preserve"># клиент-серверное приложение – арифметический </w:t>
      </w:r>
      <w:r w:rsidR="004403B9" w:rsidRPr="00B40F23">
        <w:rPr>
          <w:rFonts w:ascii="Times New Roman" w:eastAsia="Times New Roman" w:hAnsi="Times New Roman" w:cs="Times New Roman"/>
          <w:sz w:val="24"/>
          <w:szCs w:val="24"/>
        </w:rPr>
        <w:t>калькулятор</w:t>
      </w:r>
      <w:r w:rsidRPr="00B40F2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E0E7C" w:rsidRPr="00B40F23">
        <w:rPr>
          <w:rFonts w:ascii="Times New Roman" w:eastAsia="Times New Roman" w:hAnsi="Times New Roman" w:cs="Times New Roman"/>
          <w:sz w:val="24"/>
          <w:szCs w:val="24"/>
        </w:rPr>
        <w:t xml:space="preserve">Клиентская программа предоставляет пользователю интерфейс ввода </w:t>
      </w:r>
      <w:r w:rsidR="00CF47B4">
        <w:rPr>
          <w:rFonts w:ascii="Times New Roman" w:eastAsia="Times New Roman" w:hAnsi="Times New Roman" w:cs="Times New Roman"/>
          <w:sz w:val="24"/>
          <w:szCs w:val="24"/>
        </w:rPr>
        <w:t>арифметического выражения</w:t>
      </w:r>
      <w:r w:rsidR="00BE0E7C" w:rsidRPr="00B40F23">
        <w:rPr>
          <w:rFonts w:ascii="Times New Roman" w:eastAsia="Times New Roman" w:hAnsi="Times New Roman" w:cs="Times New Roman"/>
          <w:sz w:val="24"/>
          <w:szCs w:val="24"/>
        </w:rPr>
        <w:t>,</w:t>
      </w:r>
      <w:r w:rsidR="00456B17">
        <w:rPr>
          <w:rFonts w:ascii="Times New Roman" w:eastAsia="Times New Roman" w:hAnsi="Times New Roman" w:cs="Times New Roman"/>
          <w:sz w:val="24"/>
          <w:szCs w:val="24"/>
        </w:rPr>
        <w:t xml:space="preserve"> отправляет </w:t>
      </w:r>
      <w:r w:rsidR="00415BCD">
        <w:rPr>
          <w:rFonts w:ascii="Times New Roman" w:eastAsia="Times New Roman" w:hAnsi="Times New Roman" w:cs="Times New Roman"/>
          <w:sz w:val="24"/>
          <w:szCs w:val="24"/>
        </w:rPr>
        <w:t xml:space="preserve">его </w:t>
      </w:r>
      <w:r w:rsidR="00456B17">
        <w:rPr>
          <w:rFonts w:ascii="Times New Roman" w:eastAsia="Times New Roman" w:hAnsi="Times New Roman" w:cs="Times New Roman"/>
          <w:sz w:val="24"/>
          <w:szCs w:val="24"/>
        </w:rPr>
        <w:t>серверу, получает</w:t>
      </w:r>
      <w:r w:rsidR="0046044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460442" w:rsidRPr="00B40F23">
        <w:rPr>
          <w:rFonts w:ascii="Times New Roman" w:eastAsia="Times New Roman" w:hAnsi="Times New Roman" w:cs="Times New Roman"/>
          <w:sz w:val="24"/>
          <w:szCs w:val="24"/>
        </w:rPr>
        <w:t>отображает</w:t>
      </w:r>
      <w:r w:rsidR="00460442">
        <w:rPr>
          <w:rFonts w:ascii="Times New Roman" w:eastAsia="Times New Roman" w:hAnsi="Times New Roman" w:cs="Times New Roman"/>
          <w:sz w:val="24"/>
          <w:szCs w:val="24"/>
        </w:rPr>
        <w:t xml:space="preserve"> пользователю</w:t>
      </w:r>
      <w:r w:rsidR="00456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0DCB">
        <w:rPr>
          <w:rFonts w:ascii="Times New Roman" w:eastAsia="Times New Roman" w:hAnsi="Times New Roman" w:cs="Times New Roman"/>
          <w:sz w:val="24"/>
          <w:szCs w:val="24"/>
        </w:rPr>
        <w:t>итоговый результат</w:t>
      </w:r>
      <w:r w:rsidR="00BE0E7C" w:rsidRPr="00B40F2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56B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6692">
        <w:rPr>
          <w:rFonts w:ascii="Times New Roman" w:eastAsia="Times New Roman" w:hAnsi="Times New Roman" w:cs="Times New Roman"/>
          <w:sz w:val="24"/>
          <w:szCs w:val="24"/>
        </w:rPr>
        <w:t>Соответственно, серверн</w:t>
      </w:r>
      <w:r w:rsidR="00886A4D">
        <w:rPr>
          <w:rFonts w:ascii="Times New Roman" w:eastAsia="Times New Roman" w:hAnsi="Times New Roman" w:cs="Times New Roman"/>
          <w:sz w:val="24"/>
          <w:szCs w:val="24"/>
        </w:rPr>
        <w:t xml:space="preserve">ая программа принимает </w:t>
      </w:r>
      <w:r w:rsidR="00460442">
        <w:rPr>
          <w:rFonts w:ascii="Times New Roman" w:eastAsia="Times New Roman" w:hAnsi="Times New Roman" w:cs="Times New Roman"/>
          <w:sz w:val="24"/>
          <w:szCs w:val="24"/>
        </w:rPr>
        <w:t>арифметическое выражение</w:t>
      </w:r>
      <w:r w:rsidR="00886A4D">
        <w:rPr>
          <w:rFonts w:ascii="Times New Roman" w:eastAsia="Times New Roman" w:hAnsi="Times New Roman" w:cs="Times New Roman"/>
          <w:sz w:val="24"/>
          <w:szCs w:val="24"/>
        </w:rPr>
        <w:t xml:space="preserve">, вычисляет и отправляет клиенту </w:t>
      </w:r>
      <w:r w:rsidR="00460442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="00886A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33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8B1">
        <w:rPr>
          <w:rFonts w:ascii="Times New Roman" w:eastAsia="Times New Roman" w:hAnsi="Times New Roman" w:cs="Times New Roman"/>
          <w:sz w:val="24"/>
          <w:szCs w:val="24"/>
        </w:rPr>
        <w:t xml:space="preserve">Разбор и вычисление арифметического выражения осуществляется </w:t>
      </w:r>
      <w:r w:rsidR="00D90741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="007D18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FCD">
        <w:rPr>
          <w:rFonts w:ascii="Times New Roman" w:eastAsia="Times New Roman" w:hAnsi="Times New Roman" w:cs="Times New Roman"/>
          <w:sz w:val="24"/>
          <w:szCs w:val="24"/>
        </w:rPr>
        <w:t xml:space="preserve">ОПМ. </w:t>
      </w:r>
      <w:r w:rsidR="00FA28A5">
        <w:rPr>
          <w:rFonts w:ascii="Times New Roman" w:eastAsia="Times New Roman" w:hAnsi="Times New Roman" w:cs="Times New Roman"/>
          <w:sz w:val="24"/>
          <w:szCs w:val="24"/>
        </w:rPr>
        <w:t xml:space="preserve">Реализация </w:t>
      </w:r>
      <w:r w:rsidR="00A6377D">
        <w:rPr>
          <w:rFonts w:ascii="Times New Roman" w:eastAsia="Times New Roman" w:hAnsi="Times New Roman" w:cs="Times New Roman"/>
          <w:sz w:val="24"/>
          <w:szCs w:val="24"/>
        </w:rPr>
        <w:t xml:space="preserve"> поддерж</w:t>
      </w:r>
      <w:r w:rsidR="00FA28A5">
        <w:rPr>
          <w:rFonts w:ascii="Times New Roman" w:eastAsia="Times New Roman" w:hAnsi="Times New Roman" w:cs="Times New Roman"/>
          <w:sz w:val="24"/>
          <w:szCs w:val="24"/>
        </w:rPr>
        <w:t>ки одновременной работы</w:t>
      </w:r>
      <w:r w:rsidR="00A637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99B">
        <w:rPr>
          <w:rFonts w:ascii="Times New Roman" w:eastAsia="Times New Roman" w:hAnsi="Times New Roman" w:cs="Times New Roman"/>
          <w:sz w:val="24"/>
          <w:szCs w:val="24"/>
        </w:rPr>
        <w:t xml:space="preserve">сервера </w:t>
      </w:r>
      <w:r w:rsidR="00A6377D">
        <w:rPr>
          <w:rFonts w:ascii="Times New Roman" w:eastAsia="Times New Roman" w:hAnsi="Times New Roman" w:cs="Times New Roman"/>
          <w:sz w:val="24"/>
          <w:szCs w:val="24"/>
        </w:rPr>
        <w:t>с несколькими клиентами</w:t>
      </w:r>
      <w:r w:rsidR="00890673">
        <w:rPr>
          <w:rFonts w:ascii="Times New Roman" w:eastAsia="Times New Roman" w:hAnsi="Times New Roman" w:cs="Times New Roman"/>
          <w:sz w:val="24"/>
          <w:szCs w:val="24"/>
        </w:rPr>
        <w:t xml:space="preserve"> не обязательна</w:t>
      </w:r>
      <w:r w:rsidR="00A637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0331F">
        <w:rPr>
          <w:rFonts w:ascii="Times New Roman" w:eastAsia="Times New Roman" w:hAnsi="Times New Roman" w:cs="Times New Roman"/>
          <w:sz w:val="24"/>
          <w:szCs w:val="24"/>
        </w:rPr>
        <w:t>Программы консольного типа.</w:t>
      </w:r>
      <w:r w:rsidR="006B2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1A9D" w:rsidRDefault="002F1A9D" w:rsidP="00B670E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10F">
        <w:rPr>
          <w:rFonts w:ascii="Times New Roman" w:eastAsia="Times New Roman" w:hAnsi="Times New Roman" w:cs="Times New Roman"/>
          <w:b/>
          <w:sz w:val="24"/>
          <w:szCs w:val="24"/>
        </w:rPr>
        <w:t>Ссылки.</w:t>
      </w:r>
    </w:p>
    <w:p w:rsidR="003E2258" w:rsidRDefault="003E2258" w:rsidP="00B670E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830831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http://msdn.microsoft.com/ru-ru/library/system.net.sockets.aspx</w:t>
        </w:r>
      </w:hyperlink>
    </w:p>
    <w:p w:rsidR="00B6310F" w:rsidRDefault="00BA61B6" w:rsidP="006462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830831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http://msdn.microsoft.com/ru-ru/library/system.net.sockets.tcpclient.aspx</w:t>
        </w:r>
      </w:hyperlink>
    </w:p>
    <w:p w:rsidR="00BA61B6" w:rsidRDefault="00BA61B6" w:rsidP="00A972C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830831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http://msdn.microsoft.com/ru-ru/library/system.net.sockets.tcplistener.aspx</w:t>
        </w:r>
      </w:hyperlink>
    </w:p>
    <w:p w:rsidR="00643727" w:rsidRDefault="00A972CC" w:rsidP="00456B1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BC707E" w:rsidRPr="00A972CC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О</w:t>
        </w:r>
        <w:r w:rsidR="00643727" w:rsidRPr="00A972CC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братная польская з</w:t>
        </w:r>
        <w:r w:rsidR="00643727" w:rsidRPr="00A972CC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а</w:t>
        </w:r>
        <w:r w:rsidR="00643727" w:rsidRPr="00A972CC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пись.</w:t>
        </w:r>
      </w:hyperlink>
    </w:p>
    <w:sectPr w:rsidR="00643727" w:rsidSect="00303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0ABF"/>
    <w:rsid w:val="00054160"/>
    <w:rsid w:val="00091C4D"/>
    <w:rsid w:val="000E3C92"/>
    <w:rsid w:val="000F1176"/>
    <w:rsid w:val="001009F3"/>
    <w:rsid w:val="001218C1"/>
    <w:rsid w:val="00141E46"/>
    <w:rsid w:val="0016284B"/>
    <w:rsid w:val="00175A75"/>
    <w:rsid w:val="0017660F"/>
    <w:rsid w:val="00195AAB"/>
    <w:rsid w:val="001B5C46"/>
    <w:rsid w:val="001D599B"/>
    <w:rsid w:val="001F06C1"/>
    <w:rsid w:val="00216771"/>
    <w:rsid w:val="00226E29"/>
    <w:rsid w:val="00232113"/>
    <w:rsid w:val="00251FCD"/>
    <w:rsid w:val="00295842"/>
    <w:rsid w:val="00296E43"/>
    <w:rsid w:val="002B1B67"/>
    <w:rsid w:val="002B4130"/>
    <w:rsid w:val="002D1D5C"/>
    <w:rsid w:val="002F1A9D"/>
    <w:rsid w:val="00303A56"/>
    <w:rsid w:val="00312139"/>
    <w:rsid w:val="00347D70"/>
    <w:rsid w:val="00391E41"/>
    <w:rsid w:val="003A77AB"/>
    <w:rsid w:val="003E1B02"/>
    <w:rsid w:val="003E2258"/>
    <w:rsid w:val="003F669B"/>
    <w:rsid w:val="00415BCD"/>
    <w:rsid w:val="0042153C"/>
    <w:rsid w:val="004403B9"/>
    <w:rsid w:val="004474B1"/>
    <w:rsid w:val="00456B17"/>
    <w:rsid w:val="00460442"/>
    <w:rsid w:val="00483A74"/>
    <w:rsid w:val="004C1575"/>
    <w:rsid w:val="004F1B40"/>
    <w:rsid w:val="00534CDF"/>
    <w:rsid w:val="0057493D"/>
    <w:rsid w:val="00592D22"/>
    <w:rsid w:val="005B078E"/>
    <w:rsid w:val="005B64A1"/>
    <w:rsid w:val="005D41F2"/>
    <w:rsid w:val="005E24FF"/>
    <w:rsid w:val="00626E95"/>
    <w:rsid w:val="00632100"/>
    <w:rsid w:val="00635C2E"/>
    <w:rsid w:val="00640663"/>
    <w:rsid w:val="00643727"/>
    <w:rsid w:val="006462BD"/>
    <w:rsid w:val="00692F40"/>
    <w:rsid w:val="006B253A"/>
    <w:rsid w:val="006E0D05"/>
    <w:rsid w:val="006E75EF"/>
    <w:rsid w:val="006F3E10"/>
    <w:rsid w:val="007139B2"/>
    <w:rsid w:val="00762D5E"/>
    <w:rsid w:val="00792684"/>
    <w:rsid w:val="00792D80"/>
    <w:rsid w:val="007B794D"/>
    <w:rsid w:val="007D18B1"/>
    <w:rsid w:val="007E3C83"/>
    <w:rsid w:val="00823635"/>
    <w:rsid w:val="008360E8"/>
    <w:rsid w:val="00877D85"/>
    <w:rsid w:val="00886A4D"/>
    <w:rsid w:val="00890673"/>
    <w:rsid w:val="008A1DC3"/>
    <w:rsid w:val="008B08FD"/>
    <w:rsid w:val="008E224E"/>
    <w:rsid w:val="00915F85"/>
    <w:rsid w:val="00943356"/>
    <w:rsid w:val="00980AE1"/>
    <w:rsid w:val="009B0DB2"/>
    <w:rsid w:val="009C1FD3"/>
    <w:rsid w:val="009E3532"/>
    <w:rsid w:val="009F2592"/>
    <w:rsid w:val="00A138E7"/>
    <w:rsid w:val="00A2204C"/>
    <w:rsid w:val="00A26045"/>
    <w:rsid w:val="00A30654"/>
    <w:rsid w:val="00A422F8"/>
    <w:rsid w:val="00A47A92"/>
    <w:rsid w:val="00A6377D"/>
    <w:rsid w:val="00A805BA"/>
    <w:rsid w:val="00A85838"/>
    <w:rsid w:val="00A972CC"/>
    <w:rsid w:val="00AD0DCB"/>
    <w:rsid w:val="00B1729A"/>
    <w:rsid w:val="00B362E9"/>
    <w:rsid w:val="00B40F23"/>
    <w:rsid w:val="00B6310F"/>
    <w:rsid w:val="00B670E8"/>
    <w:rsid w:val="00B80357"/>
    <w:rsid w:val="00B87EE2"/>
    <w:rsid w:val="00BA61B6"/>
    <w:rsid w:val="00BC6692"/>
    <w:rsid w:val="00BC707E"/>
    <w:rsid w:val="00BE0E7C"/>
    <w:rsid w:val="00C432E6"/>
    <w:rsid w:val="00C569F8"/>
    <w:rsid w:val="00C645B9"/>
    <w:rsid w:val="00C90F9D"/>
    <w:rsid w:val="00CA32E3"/>
    <w:rsid w:val="00CB47C1"/>
    <w:rsid w:val="00CB7E86"/>
    <w:rsid w:val="00CC0985"/>
    <w:rsid w:val="00CD2F2F"/>
    <w:rsid w:val="00CF47B4"/>
    <w:rsid w:val="00D61D61"/>
    <w:rsid w:val="00D65166"/>
    <w:rsid w:val="00D7258A"/>
    <w:rsid w:val="00D90741"/>
    <w:rsid w:val="00D96080"/>
    <w:rsid w:val="00DC6067"/>
    <w:rsid w:val="00DE4175"/>
    <w:rsid w:val="00DE5DF4"/>
    <w:rsid w:val="00E159AE"/>
    <w:rsid w:val="00E56F73"/>
    <w:rsid w:val="00E92598"/>
    <w:rsid w:val="00ED4C9D"/>
    <w:rsid w:val="00F0331F"/>
    <w:rsid w:val="00F037E0"/>
    <w:rsid w:val="00F10ABF"/>
    <w:rsid w:val="00F10F7F"/>
    <w:rsid w:val="00F27D9A"/>
    <w:rsid w:val="00F4719D"/>
    <w:rsid w:val="00F93E94"/>
    <w:rsid w:val="00FA28A5"/>
    <w:rsid w:val="00FE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0ABF"/>
    <w:rPr>
      <w:b/>
      <w:bCs/>
    </w:rPr>
  </w:style>
  <w:style w:type="character" w:styleId="a5">
    <w:name w:val="Emphasis"/>
    <w:basedOn w:val="a0"/>
    <w:uiPriority w:val="20"/>
    <w:qFormat/>
    <w:rsid w:val="00F10ABF"/>
    <w:rPr>
      <w:i/>
      <w:iCs/>
    </w:rPr>
  </w:style>
  <w:style w:type="character" w:styleId="HTML">
    <w:name w:val="HTML Code"/>
    <w:basedOn w:val="a0"/>
    <w:uiPriority w:val="99"/>
    <w:semiHidden/>
    <w:unhideWhenUsed/>
    <w:rsid w:val="00F10ABF"/>
    <w:rPr>
      <w:rFonts w:ascii="Courier New" w:eastAsia="Times New Roman" w:hAnsi="Courier New" w:cs="Courier New"/>
      <w:sz w:val="20"/>
      <w:szCs w:val="20"/>
    </w:rPr>
  </w:style>
  <w:style w:type="character" w:customStyle="1" w:styleId="WW8Num1z0">
    <w:name w:val="WW8Num1z0"/>
    <w:rsid w:val="003E1B02"/>
    <w:rPr>
      <w:rFonts w:ascii="Wingdings" w:hAnsi="Wingdings"/>
    </w:rPr>
  </w:style>
  <w:style w:type="table" w:styleId="a6">
    <w:name w:val="Table Grid"/>
    <w:basedOn w:val="a1"/>
    <w:uiPriority w:val="59"/>
    <w:rsid w:val="004F1B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A61B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972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9E%D0%B1%D1%80%D0%B0%D1%82%D0%BD%D0%B0%D1%8F_%D0%BF%D0%BE%D0%BB%D1%8C%D1%81%D0%BA%D0%B0%D1%8F_%D0%B7%D0%B0%D0%BF%D0%B8%D1%81%D1%8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dn.microsoft.com/ru-ru/library/system.net.sockets.tcplistener.aspx" TargetMode="External"/><Relationship Id="rId5" Type="http://schemas.openxmlformats.org/officeDocument/2006/relationships/hyperlink" Target="http://msdn.microsoft.com/ru-ru/library/system.net.sockets.tcpclient.aspx" TargetMode="External"/><Relationship Id="rId4" Type="http://schemas.openxmlformats.org/officeDocument/2006/relationships/hyperlink" Target="http://msdn.microsoft.com/ru-ru/library/system.net.sockets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Terzi</dc:creator>
  <cp:keywords/>
  <dc:description/>
  <cp:lastModifiedBy>Terzi</cp:lastModifiedBy>
  <cp:revision>130</cp:revision>
  <dcterms:created xsi:type="dcterms:W3CDTF">2009-08-24T10:39:00Z</dcterms:created>
  <dcterms:modified xsi:type="dcterms:W3CDTF">2009-09-28T19:22:00Z</dcterms:modified>
</cp:coreProperties>
</file>